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43" w:rsidRDefault="00B25826">
      <w:r>
        <w:t>MOTION FROM WORSHIP, ARTS, AND MUSIC (WAM) FOR COMMUNION AT THE SPRING GATHERING OF PRESBYTERIAN WOMEN AT WEBSTER PRESBYTERIAN CHURCH.</w:t>
      </w:r>
    </w:p>
    <w:p w:rsidR="00B25826" w:rsidRDefault="00B25826"/>
    <w:p w:rsidR="00B25826" w:rsidRDefault="00B25826"/>
    <w:p w:rsidR="00B25826" w:rsidRDefault="00B25826" w:rsidP="00D821FC">
      <w:pPr>
        <w:ind w:left="0" w:firstLine="0"/>
      </w:pPr>
      <w:r>
        <w:t xml:space="preserve">MOTION:  The Worship, Arts, and Music Committee moves that we approve the request </w:t>
      </w:r>
      <w:r w:rsidR="00D821FC">
        <w:t xml:space="preserve">from </w:t>
      </w:r>
      <w:r>
        <w:t xml:space="preserve">Presbyterian Women (the national women's organization of the </w:t>
      </w:r>
      <w:r w:rsidR="00D821FC">
        <w:t>PCUSA)</w:t>
      </w:r>
      <w:r>
        <w:t xml:space="preserve"> to celebrate communion by </w:t>
      </w:r>
      <w:proofErr w:type="spellStart"/>
      <w:r>
        <w:t>intinction</w:t>
      </w:r>
      <w:proofErr w:type="spellEnd"/>
      <w:r>
        <w:t xml:space="preserve"> during the worship service </w:t>
      </w:r>
      <w:r w:rsidR="005415FA">
        <w:t xml:space="preserve">at </w:t>
      </w:r>
      <w:r>
        <w:t xml:space="preserve"> the </w:t>
      </w:r>
      <w:r w:rsidR="00D821FC">
        <w:t>their</w:t>
      </w:r>
      <w:r w:rsidR="005415FA">
        <w:t xml:space="preserve"> </w:t>
      </w:r>
      <w:r>
        <w:t>Spring Gathering of Presbyterian Women, on Saturday, April 29, 2017</w:t>
      </w:r>
      <w:r w:rsidR="005415FA">
        <w:t xml:space="preserve"> at Webster Presbyterian Church</w:t>
      </w:r>
      <w:r>
        <w:t xml:space="preserve">.  </w:t>
      </w:r>
    </w:p>
    <w:p w:rsidR="00AD3B4A" w:rsidRDefault="00AD3B4A"/>
    <w:p w:rsidR="00AD3B4A" w:rsidRDefault="00AD3B4A" w:rsidP="00D821FC">
      <w:pPr>
        <w:ind w:left="0" w:firstLine="0"/>
      </w:pPr>
      <w:r>
        <w:t xml:space="preserve">RATIONALE:  </w:t>
      </w:r>
      <w:r w:rsidR="009E4661">
        <w:t>In July 2016, t</w:t>
      </w:r>
      <w:r w:rsidR="00281986">
        <w:t xml:space="preserve">he Session of WPC approved the Mission committee's  request </w:t>
      </w:r>
      <w:r w:rsidR="009E4661">
        <w:t xml:space="preserve"> for WPC </w:t>
      </w:r>
      <w:r w:rsidR="00281986">
        <w:t xml:space="preserve">to host the Presbytery of New Covenant's Spring Gathering of Presbyterian Women </w:t>
      </w:r>
      <w:r w:rsidR="009E4661">
        <w:t xml:space="preserve"> in 2017.  </w:t>
      </w:r>
      <w:r w:rsidR="005415FA">
        <w:t xml:space="preserve">A worship service </w:t>
      </w:r>
      <w:r w:rsidR="009E4661">
        <w:t xml:space="preserve">with  communion </w:t>
      </w:r>
      <w:r w:rsidR="005415FA">
        <w:t>is part of the order of the day for this event.</w:t>
      </w:r>
      <w:r w:rsidR="008679DF">
        <w:t xml:space="preserve">  Pastor Helen </w:t>
      </w:r>
      <w:proofErr w:type="spellStart"/>
      <w:r w:rsidR="008679DF">
        <w:t>DeLeon</w:t>
      </w:r>
      <w:proofErr w:type="spellEnd"/>
      <w:r w:rsidR="008679DF">
        <w:t xml:space="preserve"> will be  leading the worship service  with WPC elders and deacons assisting with communion.</w:t>
      </w:r>
    </w:p>
    <w:p w:rsidR="005415FA" w:rsidRDefault="005415FA"/>
    <w:p w:rsidR="005415FA" w:rsidRDefault="005415FA">
      <w:r>
        <w:t>BUDGET IMPACT:  None.</w:t>
      </w:r>
    </w:p>
    <w:sectPr w:rsidR="005415FA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5826"/>
    <w:rsid w:val="000D5A43"/>
    <w:rsid w:val="001637E6"/>
    <w:rsid w:val="00257963"/>
    <w:rsid w:val="00281986"/>
    <w:rsid w:val="005415FA"/>
    <w:rsid w:val="008679DF"/>
    <w:rsid w:val="00953C81"/>
    <w:rsid w:val="009E4661"/>
    <w:rsid w:val="00AD3B4A"/>
    <w:rsid w:val="00B25826"/>
    <w:rsid w:val="00D22115"/>
    <w:rsid w:val="00D821FC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3</cp:revision>
  <dcterms:created xsi:type="dcterms:W3CDTF">2017-03-26T19:23:00Z</dcterms:created>
  <dcterms:modified xsi:type="dcterms:W3CDTF">2017-03-27T04:46:00Z</dcterms:modified>
</cp:coreProperties>
</file>